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D53B1" w14:textId="77777777" w:rsidR="0076664F" w:rsidRDefault="0076664F" w:rsidP="007852E8">
      <w:pPr>
        <w:rPr>
          <w:rFonts w:ascii="Comic Sans MS" w:hAnsi="Comic Sans MS"/>
          <w:sz w:val="20"/>
          <w:szCs w:val="20"/>
        </w:rPr>
      </w:pPr>
    </w:p>
    <w:p w14:paraId="6360857D" w14:textId="77777777" w:rsidR="008E2BB1" w:rsidRDefault="008E2BB1" w:rsidP="007852E8">
      <w:pPr>
        <w:rPr>
          <w:rFonts w:ascii="Comic Sans MS" w:hAnsi="Comic Sans MS"/>
          <w:sz w:val="20"/>
          <w:szCs w:val="20"/>
        </w:rPr>
      </w:pPr>
    </w:p>
    <w:p w14:paraId="08EE0499" w14:textId="77777777" w:rsidR="008D165A" w:rsidRPr="00010165" w:rsidRDefault="008D165A" w:rsidP="007852E8">
      <w:pPr>
        <w:rPr>
          <w:rFonts w:cs="Arial"/>
          <w:sz w:val="24"/>
        </w:rPr>
      </w:pPr>
    </w:p>
    <w:p w14:paraId="2E33228C" w14:textId="77777777" w:rsidR="0017103C" w:rsidRPr="000A018E" w:rsidRDefault="0017103C" w:rsidP="0017103C">
      <w:pPr>
        <w:jc w:val="center"/>
        <w:rPr>
          <w:b/>
          <w:sz w:val="24"/>
          <w:u w:val="single"/>
        </w:rPr>
      </w:pPr>
      <w:r w:rsidRPr="000A018E">
        <w:rPr>
          <w:b/>
          <w:sz w:val="24"/>
          <w:u w:val="single"/>
        </w:rPr>
        <w:t>PARENTAL INVOLVEMENT POLICY</w:t>
      </w:r>
    </w:p>
    <w:p w14:paraId="7AC11AD7" w14:textId="77777777" w:rsidR="0017103C" w:rsidRPr="000A018E" w:rsidRDefault="0017103C" w:rsidP="0017103C">
      <w:pPr>
        <w:rPr>
          <w:b/>
          <w:sz w:val="24"/>
          <w:u w:val="single"/>
        </w:rPr>
      </w:pPr>
    </w:p>
    <w:p w14:paraId="5D2F9CF8" w14:textId="77777777" w:rsidR="0017103C" w:rsidRPr="000A018E" w:rsidRDefault="0017103C" w:rsidP="0017103C">
      <w:pPr>
        <w:rPr>
          <w:sz w:val="24"/>
        </w:rPr>
      </w:pPr>
      <w:r w:rsidRPr="000A018E">
        <w:rPr>
          <w:sz w:val="24"/>
        </w:rPr>
        <w:t>We recognise parents are children’s first and most enduring educators and aim to work in partnership with parents/carers in order to promote children’s learning and development in both the home and pre-school environment.</w:t>
      </w:r>
    </w:p>
    <w:p w14:paraId="06A5C178" w14:textId="77777777" w:rsidR="0017103C" w:rsidRPr="000A018E" w:rsidRDefault="0017103C" w:rsidP="0017103C">
      <w:pPr>
        <w:rPr>
          <w:sz w:val="24"/>
        </w:rPr>
      </w:pPr>
    </w:p>
    <w:p w14:paraId="1FFBD73C" w14:textId="77777777" w:rsidR="0017103C" w:rsidRPr="000A018E" w:rsidRDefault="0017103C" w:rsidP="0017103C">
      <w:pPr>
        <w:rPr>
          <w:sz w:val="24"/>
        </w:rPr>
      </w:pPr>
      <w:r w:rsidRPr="000A018E">
        <w:rPr>
          <w:sz w:val="24"/>
        </w:rPr>
        <w:t>We aim to:</w:t>
      </w:r>
    </w:p>
    <w:p w14:paraId="1B7CECF2" w14:textId="77777777" w:rsidR="0017103C" w:rsidRPr="000A018E" w:rsidRDefault="0017103C" w:rsidP="0017103C">
      <w:pPr>
        <w:rPr>
          <w:sz w:val="24"/>
        </w:rPr>
      </w:pPr>
    </w:p>
    <w:p w14:paraId="229AB2B8" w14:textId="77777777" w:rsidR="0017103C" w:rsidRPr="000A018E" w:rsidRDefault="0017103C" w:rsidP="0017103C">
      <w:pPr>
        <w:numPr>
          <w:ilvl w:val="0"/>
          <w:numId w:val="14"/>
        </w:numPr>
        <w:suppressAutoHyphens/>
        <w:rPr>
          <w:sz w:val="24"/>
        </w:rPr>
      </w:pPr>
      <w:r w:rsidRPr="000A018E">
        <w:rPr>
          <w:sz w:val="24"/>
        </w:rPr>
        <w:t>Create a warm and friendly environment where all families feel valued and welcome.</w:t>
      </w:r>
    </w:p>
    <w:p w14:paraId="23C6F62A" w14:textId="77777777" w:rsidR="0017103C" w:rsidRPr="000A018E" w:rsidRDefault="0017103C" w:rsidP="0017103C">
      <w:pPr>
        <w:numPr>
          <w:ilvl w:val="0"/>
          <w:numId w:val="14"/>
        </w:numPr>
        <w:suppressAutoHyphens/>
        <w:rPr>
          <w:sz w:val="24"/>
        </w:rPr>
      </w:pPr>
      <w:r w:rsidRPr="000A018E">
        <w:rPr>
          <w:sz w:val="24"/>
        </w:rPr>
        <w:t>Encourage parents on an individual basis to play an active part in the management of the Pre-school.</w:t>
      </w:r>
    </w:p>
    <w:p w14:paraId="22DE8160" w14:textId="77777777" w:rsidR="0017103C" w:rsidRPr="000A018E" w:rsidRDefault="0017103C" w:rsidP="0017103C">
      <w:pPr>
        <w:numPr>
          <w:ilvl w:val="0"/>
          <w:numId w:val="14"/>
        </w:numPr>
        <w:suppressAutoHyphens/>
        <w:rPr>
          <w:sz w:val="24"/>
        </w:rPr>
      </w:pPr>
      <w:r w:rsidRPr="000A018E">
        <w:rPr>
          <w:sz w:val="24"/>
        </w:rPr>
        <w:t>Make all new parents aware of the Pre-school’s systems and policies.</w:t>
      </w:r>
    </w:p>
    <w:p w14:paraId="4D160ABA" w14:textId="77777777" w:rsidR="0017103C" w:rsidRPr="000A018E" w:rsidRDefault="0017103C" w:rsidP="0017103C">
      <w:pPr>
        <w:numPr>
          <w:ilvl w:val="0"/>
          <w:numId w:val="14"/>
        </w:numPr>
        <w:suppressAutoHyphens/>
        <w:rPr>
          <w:sz w:val="24"/>
        </w:rPr>
      </w:pPr>
      <w:r w:rsidRPr="000A018E">
        <w:rPr>
          <w:sz w:val="24"/>
        </w:rPr>
        <w:t>Ensure that parents/carers are informed about their child’s progress on a regular basis.</w:t>
      </w:r>
    </w:p>
    <w:p w14:paraId="61A66D04" w14:textId="77777777" w:rsidR="0017103C" w:rsidRPr="000A018E" w:rsidRDefault="0017103C" w:rsidP="0017103C">
      <w:pPr>
        <w:numPr>
          <w:ilvl w:val="0"/>
          <w:numId w:val="14"/>
        </w:numPr>
        <w:suppressAutoHyphens/>
        <w:rPr>
          <w:sz w:val="24"/>
        </w:rPr>
      </w:pPr>
      <w:r w:rsidRPr="000A018E">
        <w:rPr>
          <w:sz w:val="24"/>
        </w:rPr>
        <w:t>Involve parents/carers in the shared record keeping about their child, either formally or informally, and support their child’s learning in the home environment allowing parents to borrow books and resources, as well as providing or seeking further advice from outside agencies.</w:t>
      </w:r>
    </w:p>
    <w:p w14:paraId="48B11E6D" w14:textId="77777777" w:rsidR="0017103C" w:rsidRPr="000A018E" w:rsidRDefault="0017103C" w:rsidP="0017103C">
      <w:pPr>
        <w:numPr>
          <w:ilvl w:val="0"/>
          <w:numId w:val="14"/>
        </w:numPr>
        <w:suppressAutoHyphens/>
        <w:rPr>
          <w:sz w:val="24"/>
        </w:rPr>
      </w:pPr>
      <w:r w:rsidRPr="000A018E">
        <w:rPr>
          <w:sz w:val="24"/>
        </w:rPr>
        <w:t>Encourage all parents to have opportunities to contribute from their own skills, knowledge and interests to the activities of the Pre-school.</w:t>
      </w:r>
    </w:p>
    <w:p w14:paraId="4DE90B9F" w14:textId="77777777" w:rsidR="0017103C" w:rsidRPr="000A018E" w:rsidRDefault="0017103C" w:rsidP="0017103C">
      <w:pPr>
        <w:numPr>
          <w:ilvl w:val="0"/>
          <w:numId w:val="14"/>
        </w:numPr>
        <w:suppressAutoHyphens/>
        <w:rPr>
          <w:sz w:val="24"/>
        </w:rPr>
      </w:pPr>
      <w:r w:rsidRPr="000A018E">
        <w:rPr>
          <w:sz w:val="24"/>
        </w:rPr>
        <w:t>Ensure that all parents are fully informed about meetings, conferences, workshops and training.</w:t>
      </w:r>
    </w:p>
    <w:p w14:paraId="006FAC4E" w14:textId="77777777" w:rsidR="0017103C" w:rsidRPr="000A018E" w:rsidRDefault="0017103C" w:rsidP="0017103C">
      <w:pPr>
        <w:numPr>
          <w:ilvl w:val="0"/>
          <w:numId w:val="14"/>
        </w:numPr>
        <w:suppressAutoHyphens/>
        <w:rPr>
          <w:sz w:val="24"/>
        </w:rPr>
      </w:pPr>
      <w:r w:rsidRPr="000A018E">
        <w:rPr>
          <w:sz w:val="24"/>
        </w:rPr>
        <w:t>Ensure the times of meetings are suitable for everyone.  We aim to hold meetings in venues which are accessible and appropriate for all.</w:t>
      </w:r>
    </w:p>
    <w:p w14:paraId="5731E222" w14:textId="77777777" w:rsidR="0017103C" w:rsidRPr="000A018E" w:rsidRDefault="0017103C" w:rsidP="0017103C">
      <w:pPr>
        <w:numPr>
          <w:ilvl w:val="0"/>
          <w:numId w:val="14"/>
        </w:numPr>
        <w:suppressAutoHyphens/>
        <w:rPr>
          <w:sz w:val="24"/>
        </w:rPr>
      </w:pPr>
      <w:r w:rsidRPr="000A018E">
        <w:rPr>
          <w:sz w:val="24"/>
        </w:rPr>
        <w:t>Welcome the contributions of parents, whatever form these may take.  Provide opportunities for parents to learn more about Woodpeckers curriculum and about young children’s learning at Woodpeckers Pre-school and at</w:t>
      </w:r>
      <w:r w:rsidR="004F12FD">
        <w:rPr>
          <w:sz w:val="24"/>
        </w:rPr>
        <w:t xml:space="preserve"> home through joint activities and parent lunches</w:t>
      </w:r>
      <w:r w:rsidRPr="000A018E">
        <w:rPr>
          <w:sz w:val="24"/>
        </w:rPr>
        <w:t>.</w:t>
      </w:r>
    </w:p>
    <w:p w14:paraId="2FBD1C3A" w14:textId="77777777" w:rsidR="0017103C" w:rsidRPr="000A018E" w:rsidRDefault="0017103C" w:rsidP="0017103C">
      <w:pPr>
        <w:ind w:left="360"/>
        <w:rPr>
          <w:sz w:val="24"/>
        </w:rPr>
      </w:pPr>
    </w:p>
    <w:p w14:paraId="04F0B544" w14:textId="77777777" w:rsidR="0017103C" w:rsidRPr="000A018E" w:rsidRDefault="0017103C" w:rsidP="0017103C">
      <w:pPr>
        <w:rPr>
          <w:sz w:val="24"/>
        </w:rPr>
      </w:pPr>
      <w:r w:rsidRPr="000A018E">
        <w:rPr>
          <w:sz w:val="24"/>
        </w:rPr>
        <w:t>This policy was adopted on 1st September 2009</w:t>
      </w:r>
    </w:p>
    <w:p w14:paraId="21669D2A" w14:textId="77777777" w:rsidR="0017103C" w:rsidRPr="000A018E" w:rsidRDefault="0017103C" w:rsidP="0017103C">
      <w:pPr>
        <w:rPr>
          <w:sz w:val="24"/>
        </w:rPr>
      </w:pPr>
    </w:p>
    <w:p w14:paraId="78A81538" w14:textId="02F0E2CA" w:rsidR="0017103C" w:rsidRPr="000A018E" w:rsidRDefault="004F12FD" w:rsidP="0017103C">
      <w:pPr>
        <w:rPr>
          <w:sz w:val="24"/>
        </w:rPr>
      </w:pPr>
      <w:r>
        <w:rPr>
          <w:sz w:val="24"/>
        </w:rPr>
        <w:t>This policy was review on 2</w:t>
      </w:r>
      <w:r w:rsidR="006C6F07">
        <w:rPr>
          <w:sz w:val="24"/>
        </w:rPr>
        <w:t>1st</w:t>
      </w:r>
      <w:r>
        <w:rPr>
          <w:sz w:val="24"/>
        </w:rPr>
        <w:t xml:space="preserve"> March 20</w:t>
      </w:r>
      <w:r w:rsidR="006C6F07">
        <w:rPr>
          <w:sz w:val="24"/>
        </w:rPr>
        <w:t>19</w:t>
      </w:r>
    </w:p>
    <w:p w14:paraId="6342F1B0" w14:textId="77777777" w:rsidR="0017103C" w:rsidRPr="000A018E" w:rsidRDefault="0017103C" w:rsidP="0017103C">
      <w:pPr>
        <w:ind w:left="360"/>
        <w:rPr>
          <w:sz w:val="24"/>
        </w:rPr>
      </w:pPr>
    </w:p>
    <w:p w14:paraId="1A3EDFF4" w14:textId="77777777" w:rsidR="0017103C" w:rsidRPr="000A018E" w:rsidRDefault="0017103C" w:rsidP="0017103C">
      <w:pPr>
        <w:ind w:left="360"/>
        <w:rPr>
          <w:sz w:val="24"/>
        </w:rPr>
      </w:pPr>
    </w:p>
    <w:p w14:paraId="670C3404" w14:textId="77777777" w:rsidR="0017103C" w:rsidRPr="000A018E" w:rsidRDefault="0017103C" w:rsidP="0017103C">
      <w:pPr>
        <w:rPr>
          <w:sz w:val="24"/>
        </w:rPr>
      </w:pPr>
      <w:r w:rsidRPr="000A018E">
        <w:rPr>
          <w:sz w:val="24"/>
        </w:rPr>
        <w:t>Signed ………………………………………………………………….</w:t>
      </w:r>
    </w:p>
    <w:p w14:paraId="5A3459B0" w14:textId="77777777" w:rsidR="0017103C" w:rsidRPr="000A018E" w:rsidRDefault="001076A9" w:rsidP="0017103C">
      <w:pPr>
        <w:rPr>
          <w:sz w:val="24"/>
        </w:rPr>
      </w:pPr>
      <w:r>
        <w:rPr>
          <w:sz w:val="24"/>
        </w:rPr>
        <w:t>Hazel Leah</w:t>
      </w:r>
      <w:r w:rsidR="0017103C" w:rsidRPr="000A018E">
        <w:rPr>
          <w:sz w:val="24"/>
        </w:rPr>
        <w:t xml:space="preserve"> (Chairperson)</w:t>
      </w:r>
    </w:p>
    <w:p w14:paraId="2561A5C8" w14:textId="7272E135" w:rsidR="00E155D6" w:rsidRDefault="006C6F07" w:rsidP="00A44AEA">
      <w:pPr>
        <w:rPr>
          <w:rFonts w:cs="Arial"/>
          <w:b/>
          <w:bCs/>
          <w:sz w:val="24"/>
        </w:rPr>
      </w:pPr>
      <w:r>
        <w:rPr>
          <w:rFonts w:cs="Arial"/>
          <w:b/>
          <w:bCs/>
          <w:sz w:val="24"/>
        </w:rPr>
        <w:t>Trustee of Woodpeckers Preschool CIO</w:t>
      </w:r>
    </w:p>
    <w:p w14:paraId="7A6205D2" w14:textId="1D8644D9" w:rsidR="007048B8" w:rsidRDefault="007048B8" w:rsidP="00A44AEA">
      <w:pPr>
        <w:rPr>
          <w:rFonts w:cs="Arial"/>
          <w:b/>
          <w:bCs/>
          <w:sz w:val="24"/>
        </w:rPr>
      </w:pPr>
    </w:p>
    <w:p w14:paraId="430C008A" w14:textId="702C68F0" w:rsidR="007048B8" w:rsidRPr="006C6F07" w:rsidRDefault="007048B8" w:rsidP="00A44AEA">
      <w:pPr>
        <w:rPr>
          <w:rFonts w:cs="Arial"/>
          <w:b/>
          <w:bCs/>
          <w:sz w:val="24"/>
        </w:rPr>
      </w:pPr>
      <w:r>
        <w:rPr>
          <w:rFonts w:cs="Arial"/>
          <w:b/>
          <w:bCs/>
          <w:sz w:val="24"/>
        </w:rPr>
        <w:t>Next review date: March 2021</w:t>
      </w:r>
      <w:bookmarkStart w:id="0" w:name="_GoBack"/>
      <w:bookmarkEnd w:id="0"/>
    </w:p>
    <w:sectPr w:rsidR="007048B8" w:rsidRPr="006C6F07" w:rsidSect="003502B7">
      <w:headerReference w:type="even" r:id="rId7"/>
      <w:headerReference w:type="default" r:id="rId8"/>
      <w:footerReference w:type="even" r:id="rId9"/>
      <w:footerReference w:type="default" r:id="rId10"/>
      <w:headerReference w:type="first" r:id="rId11"/>
      <w:footerReference w:type="first" r:id="rId12"/>
      <w:type w:val="continuous"/>
      <w:pgSz w:w="11906" w:h="16838"/>
      <w:pgMar w:top="907" w:right="1021" w:bottom="567" w:left="1134" w:header="709"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6E810" w14:textId="77777777" w:rsidR="000B56A8" w:rsidRDefault="000B56A8">
      <w:r>
        <w:separator/>
      </w:r>
    </w:p>
  </w:endnote>
  <w:endnote w:type="continuationSeparator" w:id="0">
    <w:p w14:paraId="0EBECB8C" w14:textId="77777777" w:rsidR="000B56A8" w:rsidRDefault="000B5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79C28" w14:textId="77777777" w:rsidR="006C6F07" w:rsidRDefault="006C6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4905" w14:textId="77777777" w:rsidR="0023657A" w:rsidRDefault="0023657A" w:rsidP="002523E9">
    <w:pPr>
      <w:jc w:val="right"/>
      <w:rPr>
        <w:rFonts w:ascii="Comic Sans MS" w:hAnsi="Comic Sans MS"/>
        <w:sz w:val="24"/>
      </w:rPr>
    </w:pPr>
  </w:p>
  <w:p w14:paraId="20EBFCF1" w14:textId="77777777" w:rsidR="0023657A" w:rsidRDefault="0023657A" w:rsidP="002523E9">
    <w:pPr>
      <w:jc w:val="center"/>
      <w:rPr>
        <w:rFonts w:ascii="Comic Sans MS" w:hAnsi="Comic Sans MS"/>
        <w:sz w:val="24"/>
      </w:rPr>
    </w:pPr>
  </w:p>
  <w:p w14:paraId="18535EE7" w14:textId="77777777" w:rsidR="0023657A" w:rsidRDefault="0023657A" w:rsidP="002523E9">
    <w:pPr>
      <w:jc w:val="center"/>
      <w:rPr>
        <w:rFonts w:ascii="Comic Sans MS" w:hAnsi="Comic Sans MS"/>
        <w:sz w:val="24"/>
      </w:rPr>
    </w:pPr>
    <w:smartTag w:uri="urn:schemas-microsoft-com:office:smarttags" w:element="address">
      <w:smartTag w:uri="urn:schemas-microsoft-com:office:smarttags" w:element="Street">
        <w:r>
          <w:rPr>
            <w:rFonts w:ascii="Comic Sans MS" w:hAnsi="Comic Sans MS"/>
            <w:sz w:val="24"/>
          </w:rPr>
          <w:t>Quaker Lane</w:t>
        </w:r>
      </w:smartTag>
      <w:r>
        <w:rPr>
          <w:rFonts w:ascii="Comic Sans MS" w:hAnsi="Comic Sans MS"/>
          <w:sz w:val="24"/>
        </w:rPr>
        <w:t xml:space="preserve">, </w:t>
      </w:r>
      <w:smartTag w:uri="urn:schemas-microsoft-com:office:smarttags" w:element="City">
        <w:r>
          <w:rPr>
            <w:rFonts w:ascii="Comic Sans MS" w:hAnsi="Comic Sans MS"/>
            <w:sz w:val="24"/>
          </w:rPr>
          <w:t>Cranbrook</w:t>
        </w:r>
      </w:smartTag>
      <w:r>
        <w:rPr>
          <w:rFonts w:ascii="Comic Sans MS" w:hAnsi="Comic Sans MS"/>
          <w:sz w:val="24"/>
        </w:rPr>
        <w:t xml:space="preserve">, </w:t>
      </w:r>
      <w:smartTag w:uri="urn:schemas-microsoft-com:office:smarttags" w:element="country-region">
        <w:r>
          <w:rPr>
            <w:rFonts w:ascii="Comic Sans MS" w:hAnsi="Comic Sans MS"/>
            <w:sz w:val="24"/>
          </w:rPr>
          <w:t>Kent</w:t>
        </w:r>
      </w:smartTag>
    </w:smartTag>
    <w:r>
      <w:rPr>
        <w:rFonts w:ascii="Comic Sans MS" w:hAnsi="Comic Sans MS"/>
        <w:sz w:val="24"/>
      </w:rPr>
      <w:t>, TN17 2HF    Tel: 01580 720195</w:t>
    </w:r>
  </w:p>
  <w:p w14:paraId="516C83FB" w14:textId="669F2677" w:rsidR="0023657A" w:rsidRPr="00C25587" w:rsidRDefault="0023657A" w:rsidP="002523E9">
    <w:pPr>
      <w:jc w:val="center"/>
      <w:rPr>
        <w:rFonts w:ascii="Comic Sans MS" w:hAnsi="Comic Sans MS"/>
        <w:sz w:val="24"/>
      </w:rPr>
    </w:pPr>
    <w:r>
      <w:rPr>
        <w:rFonts w:ascii="Comic Sans MS" w:hAnsi="Comic Sans MS"/>
        <w:sz w:val="24"/>
      </w:rPr>
      <w:t xml:space="preserve">Registered Charity Number: </w:t>
    </w:r>
    <w:r w:rsidR="006C6F07">
      <w:rPr>
        <w:rFonts w:ascii="Comic Sans MS" w:hAnsi="Comic Sans MS"/>
        <w:sz w:val="24"/>
      </w:rPr>
      <w:t>2552066</w:t>
    </w:r>
  </w:p>
  <w:p w14:paraId="4B1019A3" w14:textId="77777777" w:rsidR="0023657A" w:rsidRPr="005B7161" w:rsidRDefault="0023657A" w:rsidP="005B7161">
    <w:pPr>
      <w:pStyle w:val="Footer"/>
      <w:tabs>
        <w:tab w:val="clear" w:pos="8306"/>
        <w:tab w:val="right" w:pos="8640"/>
      </w:tabs>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C008D" w14:textId="77777777" w:rsidR="006C6F07" w:rsidRDefault="006C6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7ABD1" w14:textId="77777777" w:rsidR="000B56A8" w:rsidRDefault="000B56A8">
      <w:r>
        <w:separator/>
      </w:r>
    </w:p>
  </w:footnote>
  <w:footnote w:type="continuationSeparator" w:id="0">
    <w:p w14:paraId="5C81AD42" w14:textId="77777777" w:rsidR="000B56A8" w:rsidRDefault="000B5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96C9" w14:textId="77777777" w:rsidR="006C6F07" w:rsidRDefault="006C6F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CE217" w14:textId="77777777" w:rsidR="0023657A" w:rsidRPr="00AB4A06" w:rsidRDefault="0023657A" w:rsidP="006F31EA">
    <w:pPr>
      <w:pStyle w:val="Header"/>
      <w:rPr>
        <w:rFonts w:ascii="Comic Sans MS" w:hAnsi="Comic Sans MS"/>
        <w:noProof/>
        <w:sz w:val="20"/>
        <w:szCs w:val="20"/>
        <w:lang w:eastAsia="en-GB"/>
      </w:rPr>
    </w:pPr>
    <w:r>
      <w:rPr>
        <w:noProof/>
        <w:lang w:eastAsia="en-GB"/>
      </w:rPr>
      <w:drawing>
        <wp:inline distT="0" distB="0" distL="0" distR="0" wp14:anchorId="2E98C126" wp14:editId="353691DE">
          <wp:extent cx="1137125" cy="1003467"/>
          <wp:effectExtent l="19050" t="0" r="58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37125" cy="1003467"/>
                  </a:xfrm>
                  <a:prstGeom prst="rect">
                    <a:avLst/>
                  </a:prstGeom>
                  <a:noFill/>
                  <a:ln w="9525">
                    <a:noFill/>
                    <a:miter lim="800000"/>
                    <a:headEnd/>
                    <a:tailEnd/>
                  </a:ln>
                </pic:spPr>
              </pic:pic>
            </a:graphicData>
          </a:graphic>
        </wp:inline>
      </w:drawing>
    </w:r>
    <w:r>
      <w:rPr>
        <w:noProof/>
        <w:lang w:eastAsia="en-GB"/>
      </w:rPr>
      <w:drawing>
        <wp:anchor distT="0" distB="0" distL="114300" distR="114300" simplePos="0" relativeHeight="251657728" behindDoc="0" locked="0" layoutInCell="1" allowOverlap="0" wp14:anchorId="0986BAEF" wp14:editId="10BE08AB">
          <wp:simplePos x="0" y="0"/>
          <wp:positionH relativeFrom="column">
            <wp:posOffset>2296160</wp:posOffset>
          </wp:positionH>
          <wp:positionV relativeFrom="page">
            <wp:posOffset>347345</wp:posOffset>
          </wp:positionV>
          <wp:extent cx="1372870" cy="17145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66000" contrast="100000"/>
                    <a:grayscl/>
                  </a:blip>
                  <a:srcRect l="19359" t="13554" r="15253" b="11794"/>
                  <a:stretch>
                    <a:fillRect/>
                  </a:stretch>
                </pic:blipFill>
                <pic:spPr bwMode="auto">
                  <a:xfrm>
                    <a:off x="0" y="0"/>
                    <a:ext cx="1372870" cy="1714500"/>
                  </a:xfrm>
                  <a:prstGeom prst="rect">
                    <a:avLst/>
                  </a:prstGeom>
                  <a:solidFill>
                    <a:srgbClr val="FFFFFF"/>
                  </a:solidFill>
                  <a:ln w="9525">
                    <a:noFill/>
                    <a:miter lim="800000"/>
                    <a:headEnd/>
                    <a:tailEnd/>
                  </a:ln>
                </pic:spPr>
              </pic:pic>
            </a:graphicData>
          </a:graphic>
        </wp:anchor>
      </w:drawing>
    </w:r>
    <w:r>
      <w:rPr>
        <w:rFonts w:ascii="Comic Sans MS" w:hAnsi="Comic Sans MS"/>
        <w:noProof/>
        <w:sz w:val="20"/>
        <w:szCs w:val="20"/>
        <w:lang w:eastAsia="en-GB"/>
      </w:rPr>
      <w:t xml:space="preserve">                                                                                                         </w:t>
    </w:r>
    <w:r>
      <w:rPr>
        <w:rFonts w:ascii="Comic Sans MS" w:hAnsi="Comic Sans MS"/>
        <w:noProof/>
        <w:sz w:val="20"/>
        <w:szCs w:val="20"/>
        <w:lang w:eastAsia="en-GB"/>
      </w:rPr>
      <w:drawing>
        <wp:inline distT="0" distB="0" distL="0" distR="0" wp14:anchorId="655F312E" wp14:editId="0FEEA03C">
          <wp:extent cx="999476" cy="897488"/>
          <wp:effectExtent l="19050" t="0" r="0" b="0"/>
          <wp:docPr id="1" name="Picture 1" descr="Member of 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 of PLA logo"/>
                  <pic:cNvPicPr>
                    <a:picLocks noChangeAspect="1" noChangeArrowheads="1"/>
                  </pic:cNvPicPr>
                </pic:nvPicPr>
                <pic:blipFill>
                  <a:blip r:embed="rId3"/>
                  <a:srcRect l="13966" r="13966" b="6657"/>
                  <a:stretch>
                    <a:fillRect/>
                  </a:stretch>
                </pic:blipFill>
                <pic:spPr bwMode="auto">
                  <a:xfrm>
                    <a:off x="0" y="0"/>
                    <a:ext cx="999476" cy="897488"/>
                  </a:xfrm>
                  <a:prstGeom prst="rect">
                    <a:avLst/>
                  </a:prstGeom>
                  <a:noFill/>
                  <a:ln w="9525">
                    <a:noFill/>
                    <a:miter lim="800000"/>
                    <a:headEnd/>
                    <a:tailEnd/>
                  </a:ln>
                </pic:spPr>
              </pic:pic>
            </a:graphicData>
          </a:graphic>
        </wp:inline>
      </w:drawing>
    </w:r>
  </w:p>
  <w:p w14:paraId="145A78C8" w14:textId="77777777" w:rsidR="0023657A" w:rsidRDefault="0023657A" w:rsidP="0019692C">
    <w:pPr>
      <w:pStyle w:val="Header"/>
      <w:jc w:val="right"/>
      <w:rPr>
        <w:b/>
        <w:bCs/>
        <w:color w:va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D9DA9" w14:textId="77777777" w:rsidR="006C6F07" w:rsidRDefault="006C6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3D70FEF"/>
    <w:multiLevelType w:val="hybridMultilevel"/>
    <w:tmpl w:val="E9D06C1A"/>
    <w:lvl w:ilvl="0" w:tplc="99ACD35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6EB42B3"/>
    <w:multiLevelType w:val="multilevel"/>
    <w:tmpl w:val="B95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C6AF0"/>
    <w:multiLevelType w:val="hybridMultilevel"/>
    <w:tmpl w:val="8C0047E0"/>
    <w:lvl w:ilvl="0" w:tplc="CB0C361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8013941"/>
    <w:multiLevelType w:val="hybridMultilevel"/>
    <w:tmpl w:val="4A5AD56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C8171FA"/>
    <w:multiLevelType w:val="hybridMultilevel"/>
    <w:tmpl w:val="B99A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B43BC8"/>
    <w:multiLevelType w:val="hybridMultilevel"/>
    <w:tmpl w:val="C5B2BE2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CEF2D45"/>
    <w:multiLevelType w:val="hybridMultilevel"/>
    <w:tmpl w:val="EC62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02DF5"/>
    <w:multiLevelType w:val="hybridMultilevel"/>
    <w:tmpl w:val="FF5048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255D46"/>
    <w:multiLevelType w:val="hybridMultilevel"/>
    <w:tmpl w:val="1B4ED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AF50C66"/>
    <w:multiLevelType w:val="hybridMultilevel"/>
    <w:tmpl w:val="F2D68066"/>
    <w:lvl w:ilvl="0" w:tplc="4BC2A5D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013AFC"/>
    <w:multiLevelType w:val="hybridMultilevel"/>
    <w:tmpl w:val="3BEA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5F1763"/>
    <w:multiLevelType w:val="hybridMultilevel"/>
    <w:tmpl w:val="CB62093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C5B7366"/>
    <w:multiLevelType w:val="hybridMultilevel"/>
    <w:tmpl w:val="617EB9C6"/>
    <w:lvl w:ilvl="0" w:tplc="98D47A4C">
      <w:start w:val="1"/>
      <w:numFmt w:val="bullet"/>
      <w:lvlText w:val=""/>
      <w:lvlJc w:val="left"/>
      <w:pPr>
        <w:tabs>
          <w:tab w:val="num" w:pos="1440"/>
        </w:tabs>
        <w:ind w:left="1440" w:hanging="360"/>
      </w:pPr>
      <w:rPr>
        <w:rFonts w:ascii="Wingdings" w:hAnsi="Wingdings" w:cs="Courier New" w:hint="default"/>
      </w:rPr>
    </w:lvl>
    <w:lvl w:ilvl="1" w:tplc="08090019">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3"/>
  </w:num>
  <w:num w:numId="3">
    <w:abstractNumId w:val="8"/>
  </w:num>
  <w:num w:numId="4">
    <w:abstractNumId w:val="6"/>
  </w:num>
  <w:num w:numId="5">
    <w:abstractNumId w:val="9"/>
  </w:num>
  <w:num w:numId="6">
    <w:abstractNumId w:val="13"/>
  </w:num>
  <w:num w:numId="7">
    <w:abstractNumId w:val="12"/>
  </w:num>
  <w:num w:numId="8">
    <w:abstractNumId w:val="4"/>
  </w:num>
  <w:num w:numId="9">
    <w:abstractNumId w:val="10"/>
  </w:num>
  <w:num w:numId="10">
    <w:abstractNumId w:val="2"/>
  </w:num>
  <w:num w:numId="11">
    <w:abstractNumId w:val="5"/>
  </w:num>
  <w:num w:numId="12">
    <w:abstractNumId w:val="11"/>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31"/>
    <w:rsid w:val="00010165"/>
    <w:rsid w:val="00010AD7"/>
    <w:rsid w:val="00040E67"/>
    <w:rsid w:val="0008255F"/>
    <w:rsid w:val="000A2441"/>
    <w:rsid w:val="000B56A8"/>
    <w:rsid w:val="000C64EF"/>
    <w:rsid w:val="000C736B"/>
    <w:rsid w:val="000D5535"/>
    <w:rsid w:val="000E7670"/>
    <w:rsid w:val="00105F68"/>
    <w:rsid w:val="001076A9"/>
    <w:rsid w:val="00120235"/>
    <w:rsid w:val="001224AB"/>
    <w:rsid w:val="001225B2"/>
    <w:rsid w:val="00156508"/>
    <w:rsid w:val="00164CA5"/>
    <w:rsid w:val="0017103C"/>
    <w:rsid w:val="001845A0"/>
    <w:rsid w:val="0019692C"/>
    <w:rsid w:val="001B04B8"/>
    <w:rsid w:val="001E607A"/>
    <w:rsid w:val="001E7709"/>
    <w:rsid w:val="002150C3"/>
    <w:rsid w:val="00225ACE"/>
    <w:rsid w:val="0023657A"/>
    <w:rsid w:val="002478BA"/>
    <w:rsid w:val="002523E9"/>
    <w:rsid w:val="0025303E"/>
    <w:rsid w:val="002563D9"/>
    <w:rsid w:val="00262997"/>
    <w:rsid w:val="00291ECB"/>
    <w:rsid w:val="002D6BF7"/>
    <w:rsid w:val="002E224D"/>
    <w:rsid w:val="00313531"/>
    <w:rsid w:val="00314B40"/>
    <w:rsid w:val="00314DE7"/>
    <w:rsid w:val="00340DB2"/>
    <w:rsid w:val="003502B7"/>
    <w:rsid w:val="003513A0"/>
    <w:rsid w:val="00353F4E"/>
    <w:rsid w:val="00361F86"/>
    <w:rsid w:val="003635A1"/>
    <w:rsid w:val="003917D7"/>
    <w:rsid w:val="003B288A"/>
    <w:rsid w:val="0040719C"/>
    <w:rsid w:val="00407D08"/>
    <w:rsid w:val="00421680"/>
    <w:rsid w:val="00426729"/>
    <w:rsid w:val="00427F35"/>
    <w:rsid w:val="004340C0"/>
    <w:rsid w:val="00446469"/>
    <w:rsid w:val="00456B23"/>
    <w:rsid w:val="00465790"/>
    <w:rsid w:val="0049397E"/>
    <w:rsid w:val="004A3534"/>
    <w:rsid w:val="004C79C1"/>
    <w:rsid w:val="004E610D"/>
    <w:rsid w:val="004F12FD"/>
    <w:rsid w:val="004F5A08"/>
    <w:rsid w:val="0050244F"/>
    <w:rsid w:val="005050D9"/>
    <w:rsid w:val="00507522"/>
    <w:rsid w:val="005106D9"/>
    <w:rsid w:val="00534AC0"/>
    <w:rsid w:val="0053701D"/>
    <w:rsid w:val="0055322E"/>
    <w:rsid w:val="00560751"/>
    <w:rsid w:val="00560D96"/>
    <w:rsid w:val="00581F46"/>
    <w:rsid w:val="00596B69"/>
    <w:rsid w:val="005B7161"/>
    <w:rsid w:val="005D30C8"/>
    <w:rsid w:val="0060214B"/>
    <w:rsid w:val="0060442E"/>
    <w:rsid w:val="00617C75"/>
    <w:rsid w:val="006A7AAD"/>
    <w:rsid w:val="006B6C7B"/>
    <w:rsid w:val="006C298D"/>
    <w:rsid w:val="006C6F07"/>
    <w:rsid w:val="006D00D5"/>
    <w:rsid w:val="006E43F8"/>
    <w:rsid w:val="006F31EA"/>
    <w:rsid w:val="006F7FA7"/>
    <w:rsid w:val="007048B8"/>
    <w:rsid w:val="007313CA"/>
    <w:rsid w:val="007368B5"/>
    <w:rsid w:val="007664E1"/>
    <w:rsid w:val="0076664F"/>
    <w:rsid w:val="00767E10"/>
    <w:rsid w:val="007804CE"/>
    <w:rsid w:val="007852E8"/>
    <w:rsid w:val="007B0A3B"/>
    <w:rsid w:val="007B1FAA"/>
    <w:rsid w:val="007B79D1"/>
    <w:rsid w:val="008064C0"/>
    <w:rsid w:val="00807738"/>
    <w:rsid w:val="00812F4C"/>
    <w:rsid w:val="00813480"/>
    <w:rsid w:val="00831609"/>
    <w:rsid w:val="00854611"/>
    <w:rsid w:val="00891721"/>
    <w:rsid w:val="008B5424"/>
    <w:rsid w:val="008C5B91"/>
    <w:rsid w:val="008D165A"/>
    <w:rsid w:val="008D2228"/>
    <w:rsid w:val="008D43A9"/>
    <w:rsid w:val="008E0D40"/>
    <w:rsid w:val="008E2BB1"/>
    <w:rsid w:val="00900719"/>
    <w:rsid w:val="009053AF"/>
    <w:rsid w:val="00924000"/>
    <w:rsid w:val="00925839"/>
    <w:rsid w:val="00926E85"/>
    <w:rsid w:val="00941E56"/>
    <w:rsid w:val="00946F64"/>
    <w:rsid w:val="00954444"/>
    <w:rsid w:val="0096097C"/>
    <w:rsid w:val="009802C9"/>
    <w:rsid w:val="009906F4"/>
    <w:rsid w:val="009908FE"/>
    <w:rsid w:val="0099192B"/>
    <w:rsid w:val="009D6A64"/>
    <w:rsid w:val="009E3D27"/>
    <w:rsid w:val="009E5EFF"/>
    <w:rsid w:val="009E7719"/>
    <w:rsid w:val="00A44AEA"/>
    <w:rsid w:val="00A54A73"/>
    <w:rsid w:val="00AB4A06"/>
    <w:rsid w:val="00AF168B"/>
    <w:rsid w:val="00B0282E"/>
    <w:rsid w:val="00B55E5E"/>
    <w:rsid w:val="00B92A28"/>
    <w:rsid w:val="00BA1B2C"/>
    <w:rsid w:val="00BA59CA"/>
    <w:rsid w:val="00BC3A3A"/>
    <w:rsid w:val="00BC5793"/>
    <w:rsid w:val="00BD0FC4"/>
    <w:rsid w:val="00BE0772"/>
    <w:rsid w:val="00BF350D"/>
    <w:rsid w:val="00C0128B"/>
    <w:rsid w:val="00C0403A"/>
    <w:rsid w:val="00C249EA"/>
    <w:rsid w:val="00C25587"/>
    <w:rsid w:val="00C33144"/>
    <w:rsid w:val="00C51C49"/>
    <w:rsid w:val="00C5486A"/>
    <w:rsid w:val="00C63C6A"/>
    <w:rsid w:val="00C816CE"/>
    <w:rsid w:val="00C84B94"/>
    <w:rsid w:val="00CB446C"/>
    <w:rsid w:val="00CE4BF9"/>
    <w:rsid w:val="00D63229"/>
    <w:rsid w:val="00D63DD0"/>
    <w:rsid w:val="00D76FC3"/>
    <w:rsid w:val="00D84ACE"/>
    <w:rsid w:val="00D877A4"/>
    <w:rsid w:val="00D94FDF"/>
    <w:rsid w:val="00DA3CF1"/>
    <w:rsid w:val="00DD49BA"/>
    <w:rsid w:val="00DD5AA3"/>
    <w:rsid w:val="00DF3C9F"/>
    <w:rsid w:val="00E14F1F"/>
    <w:rsid w:val="00E155D6"/>
    <w:rsid w:val="00E16210"/>
    <w:rsid w:val="00E26875"/>
    <w:rsid w:val="00E301C8"/>
    <w:rsid w:val="00E30B95"/>
    <w:rsid w:val="00E46152"/>
    <w:rsid w:val="00E64D60"/>
    <w:rsid w:val="00E673CB"/>
    <w:rsid w:val="00E7011B"/>
    <w:rsid w:val="00EA5E23"/>
    <w:rsid w:val="00EC6AF7"/>
    <w:rsid w:val="00ED0433"/>
    <w:rsid w:val="00F67F51"/>
    <w:rsid w:val="00F9258B"/>
    <w:rsid w:val="00F9396C"/>
    <w:rsid w:val="00FB5108"/>
    <w:rsid w:val="00FB6C9A"/>
    <w:rsid w:val="00FC19BF"/>
    <w:rsid w:val="00FC1E4D"/>
    <w:rsid w:val="00FF4AC0"/>
    <w:rsid w:val="00FF7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38446168"/>
  <w15:docId w15:val="{24BF6950-4D78-416A-9BB3-74E4B7C4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A7AAD"/>
    <w:rPr>
      <w:rFonts w:ascii="Arial" w:hAnsi="Arial"/>
      <w:sz w:val="22"/>
      <w:szCs w:val="24"/>
      <w:lang w:eastAsia="en-US"/>
    </w:rPr>
  </w:style>
  <w:style w:type="paragraph" w:styleId="Heading1">
    <w:name w:val="heading 1"/>
    <w:basedOn w:val="Normal"/>
    <w:next w:val="Normal"/>
    <w:qFormat/>
    <w:rsid w:val="006A7AAD"/>
    <w:pPr>
      <w:keepNext/>
      <w:outlineLvl w:val="0"/>
    </w:pPr>
    <w:rPr>
      <w:b/>
      <w:bCs/>
    </w:rPr>
  </w:style>
  <w:style w:type="paragraph" w:styleId="Heading2">
    <w:name w:val="heading 2"/>
    <w:basedOn w:val="Normal"/>
    <w:next w:val="Normal"/>
    <w:qFormat/>
    <w:rsid w:val="006A7AAD"/>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7AAD"/>
    <w:pPr>
      <w:tabs>
        <w:tab w:val="center" w:pos="4153"/>
        <w:tab w:val="right" w:pos="8306"/>
      </w:tabs>
    </w:pPr>
  </w:style>
  <w:style w:type="paragraph" w:styleId="Footer">
    <w:name w:val="footer"/>
    <w:basedOn w:val="Normal"/>
    <w:rsid w:val="006A7AAD"/>
    <w:pPr>
      <w:tabs>
        <w:tab w:val="center" w:pos="4153"/>
        <w:tab w:val="right" w:pos="8306"/>
      </w:tabs>
    </w:pPr>
  </w:style>
  <w:style w:type="paragraph" w:styleId="BodyTextIndent">
    <w:name w:val="Body Text Indent"/>
    <w:basedOn w:val="Normal"/>
    <w:rsid w:val="006A7AAD"/>
    <w:pPr>
      <w:ind w:left="1080" w:hanging="720"/>
    </w:pPr>
  </w:style>
  <w:style w:type="paragraph" w:styleId="BalloonText">
    <w:name w:val="Balloon Text"/>
    <w:basedOn w:val="Normal"/>
    <w:semiHidden/>
    <w:rsid w:val="006A7AAD"/>
    <w:rPr>
      <w:rFonts w:ascii="Tahoma" w:hAnsi="Tahoma" w:cs="Tahoma"/>
      <w:sz w:val="16"/>
      <w:szCs w:val="16"/>
    </w:rPr>
  </w:style>
  <w:style w:type="character" w:styleId="CommentReference">
    <w:name w:val="annotation reference"/>
    <w:basedOn w:val="DefaultParagraphFont"/>
    <w:semiHidden/>
    <w:rsid w:val="006A7AAD"/>
    <w:rPr>
      <w:sz w:val="16"/>
      <w:szCs w:val="16"/>
    </w:rPr>
  </w:style>
  <w:style w:type="paragraph" w:styleId="CommentText">
    <w:name w:val="annotation text"/>
    <w:basedOn w:val="Normal"/>
    <w:semiHidden/>
    <w:rsid w:val="006A7AAD"/>
    <w:rPr>
      <w:sz w:val="20"/>
      <w:szCs w:val="20"/>
    </w:rPr>
  </w:style>
  <w:style w:type="paragraph" w:styleId="CommentSubject">
    <w:name w:val="annotation subject"/>
    <w:basedOn w:val="CommentText"/>
    <w:next w:val="CommentText"/>
    <w:semiHidden/>
    <w:rsid w:val="006A7AAD"/>
    <w:rPr>
      <w:b/>
      <w:bCs/>
    </w:rPr>
  </w:style>
  <w:style w:type="paragraph" w:styleId="NormalWeb">
    <w:name w:val="Normal (Web)"/>
    <w:basedOn w:val="Normal"/>
    <w:rsid w:val="006A7AAD"/>
    <w:pPr>
      <w:spacing w:before="100" w:beforeAutospacing="1" w:after="100" w:afterAutospacing="1"/>
    </w:pPr>
    <w:rPr>
      <w:rFonts w:ascii="Arial Unicode MS" w:eastAsia="Arial Unicode MS" w:hAnsi="Arial Unicode MS" w:cs="Arial Unicode MS"/>
      <w:sz w:val="24"/>
    </w:rPr>
  </w:style>
  <w:style w:type="paragraph" w:styleId="BodyTextIndent2">
    <w:name w:val="Body Text Indent 2"/>
    <w:basedOn w:val="Normal"/>
    <w:rsid w:val="006A7AAD"/>
    <w:pPr>
      <w:ind w:left="1080" w:hanging="1080"/>
    </w:pPr>
  </w:style>
  <w:style w:type="character" w:styleId="Strong">
    <w:name w:val="Strong"/>
    <w:basedOn w:val="DefaultParagraphFont"/>
    <w:qFormat/>
    <w:rsid w:val="006A7AAD"/>
    <w:rPr>
      <w:b/>
      <w:bCs/>
    </w:rPr>
  </w:style>
  <w:style w:type="character" w:styleId="PageNumber">
    <w:name w:val="page number"/>
    <w:basedOn w:val="DefaultParagraphFont"/>
    <w:rsid w:val="005B7161"/>
  </w:style>
  <w:style w:type="table" w:styleId="TableGrid">
    <w:name w:val="Table Grid"/>
    <w:basedOn w:val="TableNormal"/>
    <w:rsid w:val="00954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rsid w:val="0095444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rsid w:val="00C33144"/>
    <w:rPr>
      <w:color w:val="0000FF"/>
      <w:u w:val="single"/>
    </w:rPr>
  </w:style>
  <w:style w:type="paragraph" w:customStyle="1" w:styleId="price">
    <w:name w:val="price"/>
    <w:basedOn w:val="Normal"/>
    <w:rsid w:val="0076664F"/>
    <w:pPr>
      <w:spacing w:before="100" w:beforeAutospacing="1" w:after="100" w:afterAutospacing="1"/>
    </w:pPr>
    <w:rPr>
      <w:rFonts w:ascii="Times New Roman" w:hAnsi="Times New Roman"/>
      <w:sz w:val="24"/>
      <w:lang w:eastAsia="en-GB"/>
    </w:rPr>
  </w:style>
  <w:style w:type="character" w:customStyle="1" w:styleId="blu-price">
    <w:name w:val="blu-price"/>
    <w:basedOn w:val="DefaultParagraphFont"/>
    <w:rsid w:val="0076664F"/>
  </w:style>
  <w:style w:type="character" w:customStyle="1" w:styleId="dynamictype-difference">
    <w:name w:val="dynamictype-difference"/>
    <w:basedOn w:val="DefaultParagraphFont"/>
    <w:rsid w:val="0076664F"/>
  </w:style>
  <w:style w:type="character" w:customStyle="1" w:styleId="List1">
    <w:name w:val="List1"/>
    <w:basedOn w:val="DefaultParagraphFont"/>
    <w:rsid w:val="0076664F"/>
  </w:style>
  <w:style w:type="character" w:customStyle="1" w:styleId="dynamictype-range">
    <w:name w:val="dynamictype-range"/>
    <w:basedOn w:val="DefaultParagraphFont"/>
    <w:rsid w:val="0076664F"/>
  </w:style>
  <w:style w:type="paragraph" w:customStyle="1" w:styleId="item-details">
    <w:name w:val="item-details"/>
    <w:basedOn w:val="Normal"/>
    <w:rsid w:val="0076664F"/>
    <w:pPr>
      <w:spacing w:before="100" w:beforeAutospacing="1" w:after="100" w:afterAutospacing="1"/>
    </w:pPr>
    <w:rPr>
      <w:rFonts w:ascii="Times New Roman" w:hAnsi="Times New Roman"/>
      <w:sz w:val="24"/>
      <w:lang w:eastAsia="en-GB"/>
    </w:rPr>
  </w:style>
  <w:style w:type="character" w:customStyle="1" w:styleId="identifier-sku">
    <w:name w:val="identifier-sku"/>
    <w:basedOn w:val="DefaultParagraphFont"/>
    <w:rsid w:val="0076664F"/>
  </w:style>
  <w:style w:type="paragraph" w:styleId="ListParagraph">
    <w:name w:val="List Paragraph"/>
    <w:basedOn w:val="Normal"/>
    <w:uiPriority w:val="34"/>
    <w:qFormat/>
    <w:rsid w:val="00DF3C9F"/>
    <w:pPr>
      <w:ind w:left="720"/>
      <w:contextualSpacing/>
    </w:pPr>
  </w:style>
  <w:style w:type="paragraph" w:styleId="Date">
    <w:name w:val="Date"/>
    <w:basedOn w:val="Normal"/>
    <w:next w:val="Normal"/>
    <w:link w:val="DateChar"/>
    <w:rsid w:val="00A44AEA"/>
    <w:rPr>
      <w:rFonts w:ascii="Times New Roman" w:hAnsi="Times New Roman"/>
      <w:sz w:val="24"/>
      <w:lang w:eastAsia="en-GB"/>
    </w:rPr>
  </w:style>
  <w:style w:type="character" w:customStyle="1" w:styleId="DateChar">
    <w:name w:val="Date Char"/>
    <w:basedOn w:val="DefaultParagraphFont"/>
    <w:link w:val="Date"/>
    <w:rsid w:val="00A44AEA"/>
    <w:rPr>
      <w:sz w:val="24"/>
      <w:szCs w:val="24"/>
    </w:rPr>
  </w:style>
  <w:style w:type="paragraph" w:styleId="BodyText">
    <w:name w:val="Body Text"/>
    <w:basedOn w:val="Normal"/>
    <w:link w:val="BodyTextChar"/>
    <w:rsid w:val="00A44AEA"/>
    <w:pPr>
      <w:spacing w:after="120"/>
    </w:pPr>
    <w:rPr>
      <w:rFonts w:ascii="Times New Roman" w:hAnsi="Times New Roman"/>
      <w:sz w:val="24"/>
      <w:lang w:eastAsia="en-GB"/>
    </w:rPr>
  </w:style>
  <w:style w:type="character" w:customStyle="1" w:styleId="BodyTextChar">
    <w:name w:val="Body Text Char"/>
    <w:basedOn w:val="DefaultParagraphFont"/>
    <w:link w:val="BodyText"/>
    <w:rsid w:val="00A44A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82708">
      <w:bodyDiv w:val="1"/>
      <w:marLeft w:val="0"/>
      <w:marRight w:val="0"/>
      <w:marTop w:val="0"/>
      <w:marBottom w:val="0"/>
      <w:divBdr>
        <w:top w:val="none" w:sz="0" w:space="0" w:color="auto"/>
        <w:left w:val="none" w:sz="0" w:space="0" w:color="auto"/>
        <w:bottom w:val="none" w:sz="0" w:space="0" w:color="auto"/>
        <w:right w:val="none" w:sz="0" w:space="0" w:color="auto"/>
      </w:divBdr>
      <w:divsChild>
        <w:div w:id="321201395">
          <w:marLeft w:val="0"/>
          <w:marRight w:val="0"/>
          <w:marTop w:val="0"/>
          <w:marBottom w:val="0"/>
          <w:divBdr>
            <w:top w:val="none" w:sz="0" w:space="0" w:color="auto"/>
            <w:left w:val="none" w:sz="0" w:space="0" w:color="auto"/>
            <w:bottom w:val="none" w:sz="0" w:space="0" w:color="auto"/>
            <w:right w:val="none" w:sz="0" w:space="0" w:color="auto"/>
          </w:divBdr>
          <w:divsChild>
            <w:div w:id="221450952">
              <w:marLeft w:val="0"/>
              <w:marRight w:val="0"/>
              <w:marTop w:val="0"/>
              <w:marBottom w:val="0"/>
              <w:divBdr>
                <w:top w:val="none" w:sz="0" w:space="0" w:color="auto"/>
                <w:left w:val="none" w:sz="0" w:space="0" w:color="auto"/>
                <w:bottom w:val="none" w:sz="0" w:space="0" w:color="auto"/>
                <w:right w:val="none" w:sz="0" w:space="0" w:color="auto"/>
              </w:divBdr>
              <w:divsChild>
                <w:div w:id="86847301">
                  <w:marLeft w:val="0"/>
                  <w:marRight w:val="0"/>
                  <w:marTop w:val="0"/>
                  <w:marBottom w:val="0"/>
                  <w:divBdr>
                    <w:top w:val="none" w:sz="0" w:space="0" w:color="auto"/>
                    <w:left w:val="none" w:sz="0" w:space="0" w:color="auto"/>
                    <w:bottom w:val="none" w:sz="0" w:space="0" w:color="auto"/>
                    <w:right w:val="none" w:sz="0" w:space="0" w:color="auto"/>
                  </w:divBdr>
                  <w:divsChild>
                    <w:div w:id="980772845">
                      <w:marLeft w:val="0"/>
                      <w:marRight w:val="0"/>
                      <w:marTop w:val="0"/>
                      <w:marBottom w:val="0"/>
                      <w:divBdr>
                        <w:top w:val="none" w:sz="0" w:space="0" w:color="auto"/>
                        <w:left w:val="none" w:sz="0" w:space="0" w:color="auto"/>
                        <w:bottom w:val="none" w:sz="0" w:space="0" w:color="auto"/>
                        <w:right w:val="none" w:sz="0" w:space="0" w:color="auto"/>
                      </w:divBdr>
                      <w:divsChild>
                        <w:div w:id="534972288">
                          <w:marLeft w:val="0"/>
                          <w:marRight w:val="0"/>
                          <w:marTop w:val="0"/>
                          <w:marBottom w:val="0"/>
                          <w:divBdr>
                            <w:top w:val="none" w:sz="0" w:space="0" w:color="auto"/>
                            <w:left w:val="none" w:sz="0" w:space="0" w:color="auto"/>
                            <w:bottom w:val="none" w:sz="0" w:space="0" w:color="auto"/>
                            <w:right w:val="none" w:sz="0" w:space="0" w:color="auto"/>
                          </w:divBdr>
                          <w:divsChild>
                            <w:div w:id="3052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25582">
      <w:bodyDiv w:val="1"/>
      <w:marLeft w:val="0"/>
      <w:marRight w:val="0"/>
      <w:marTop w:val="0"/>
      <w:marBottom w:val="0"/>
      <w:divBdr>
        <w:top w:val="none" w:sz="0" w:space="0" w:color="auto"/>
        <w:left w:val="none" w:sz="0" w:space="0" w:color="auto"/>
        <w:bottom w:val="none" w:sz="0" w:space="0" w:color="auto"/>
        <w:right w:val="none" w:sz="0" w:space="0" w:color="auto"/>
      </w:divBdr>
      <w:divsChild>
        <w:div w:id="379017300">
          <w:marLeft w:val="0"/>
          <w:marRight w:val="0"/>
          <w:marTop w:val="0"/>
          <w:marBottom w:val="0"/>
          <w:divBdr>
            <w:top w:val="none" w:sz="0" w:space="0" w:color="auto"/>
            <w:left w:val="none" w:sz="0" w:space="0" w:color="auto"/>
            <w:bottom w:val="none" w:sz="0" w:space="0" w:color="auto"/>
            <w:right w:val="none" w:sz="0" w:space="0" w:color="auto"/>
          </w:divBdr>
          <w:divsChild>
            <w:div w:id="218328763">
              <w:marLeft w:val="0"/>
              <w:marRight w:val="0"/>
              <w:marTop w:val="0"/>
              <w:marBottom w:val="0"/>
              <w:divBdr>
                <w:top w:val="none" w:sz="0" w:space="0" w:color="auto"/>
                <w:left w:val="none" w:sz="0" w:space="0" w:color="auto"/>
                <w:bottom w:val="none" w:sz="0" w:space="0" w:color="auto"/>
                <w:right w:val="none" w:sz="0" w:space="0" w:color="auto"/>
              </w:divBdr>
              <w:divsChild>
                <w:div w:id="839126981">
                  <w:marLeft w:val="0"/>
                  <w:marRight w:val="0"/>
                  <w:marTop w:val="0"/>
                  <w:marBottom w:val="0"/>
                  <w:divBdr>
                    <w:top w:val="none" w:sz="0" w:space="0" w:color="auto"/>
                    <w:left w:val="none" w:sz="0" w:space="0" w:color="auto"/>
                    <w:bottom w:val="none" w:sz="0" w:space="0" w:color="auto"/>
                    <w:right w:val="none" w:sz="0" w:space="0" w:color="auto"/>
                  </w:divBdr>
                  <w:divsChild>
                    <w:div w:id="829103150">
                      <w:marLeft w:val="0"/>
                      <w:marRight w:val="0"/>
                      <w:marTop w:val="0"/>
                      <w:marBottom w:val="0"/>
                      <w:divBdr>
                        <w:top w:val="none" w:sz="0" w:space="0" w:color="auto"/>
                        <w:left w:val="none" w:sz="0" w:space="0" w:color="auto"/>
                        <w:bottom w:val="none" w:sz="0" w:space="0" w:color="auto"/>
                        <w:right w:val="none" w:sz="0" w:space="0" w:color="auto"/>
                      </w:divBdr>
                      <w:divsChild>
                        <w:div w:id="1853954581">
                          <w:marLeft w:val="0"/>
                          <w:marRight w:val="0"/>
                          <w:marTop w:val="0"/>
                          <w:marBottom w:val="0"/>
                          <w:divBdr>
                            <w:top w:val="none" w:sz="0" w:space="0" w:color="auto"/>
                            <w:left w:val="none" w:sz="0" w:space="0" w:color="auto"/>
                            <w:bottom w:val="none" w:sz="0" w:space="0" w:color="auto"/>
                            <w:right w:val="none" w:sz="0" w:space="0" w:color="auto"/>
                          </w:divBdr>
                          <w:divsChild>
                            <w:div w:id="1957172078">
                              <w:marLeft w:val="0"/>
                              <w:marRight w:val="0"/>
                              <w:marTop w:val="0"/>
                              <w:marBottom w:val="0"/>
                              <w:divBdr>
                                <w:top w:val="none" w:sz="0" w:space="0" w:color="auto"/>
                                <w:left w:val="none" w:sz="0" w:space="0" w:color="auto"/>
                                <w:bottom w:val="none" w:sz="0" w:space="0" w:color="auto"/>
                                <w:right w:val="none" w:sz="0" w:space="0" w:color="auto"/>
                              </w:divBdr>
                              <w:divsChild>
                                <w:div w:id="5253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409263">
      <w:bodyDiv w:val="1"/>
      <w:marLeft w:val="0"/>
      <w:marRight w:val="0"/>
      <w:marTop w:val="0"/>
      <w:marBottom w:val="0"/>
      <w:divBdr>
        <w:top w:val="none" w:sz="0" w:space="0" w:color="auto"/>
        <w:left w:val="none" w:sz="0" w:space="0" w:color="auto"/>
        <w:bottom w:val="none" w:sz="0" w:space="0" w:color="auto"/>
        <w:right w:val="none" w:sz="0" w:space="0" w:color="auto"/>
      </w:divBdr>
    </w:div>
    <w:div w:id="184886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From:</vt:lpstr>
    </vt:vector>
  </TitlesOfParts>
  <Company>OGc</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dc:title>
  <dc:creator>Patricia Croasdell</dc:creator>
  <cp:lastModifiedBy>Louise Macdonald</cp:lastModifiedBy>
  <cp:revision>4</cp:revision>
  <cp:lastPrinted>2019-09-18T07:10:00Z</cp:lastPrinted>
  <dcterms:created xsi:type="dcterms:W3CDTF">2017-08-10T11:53:00Z</dcterms:created>
  <dcterms:modified xsi:type="dcterms:W3CDTF">2019-09-18T07:10:00Z</dcterms:modified>
</cp:coreProperties>
</file>